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BC552" w14:textId="77777777" w:rsidR="00903577" w:rsidRDefault="00903577" w:rsidP="0090357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</w:p>
    <w:p w14:paraId="42724834" w14:textId="4FED8E90" w:rsidR="00903577" w:rsidRDefault="00903577" w:rsidP="0090357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3548D892" w14:textId="542BB6E5" w:rsidR="00903577" w:rsidRDefault="00903577" w:rsidP="0090357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BOTANY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46A91F2C" w14:textId="71FB088B" w:rsidR="00903577" w:rsidRDefault="00903577" w:rsidP="00903577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B-Ma1-31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            </w:t>
      </w:r>
      <w:r>
        <w:rPr>
          <w:rFonts w:ascii="Arial" w:eastAsia="Arial" w:hAnsi="Arial" w:cs="Arial"/>
          <w:b/>
        </w:rPr>
        <w:t>VASCULAR PLANTS</w:t>
      </w:r>
      <w:r>
        <w:t xml:space="preserve">  </w:t>
      </w:r>
      <w:r>
        <w:rPr>
          <w:rFonts w:ascii="Arial" w:hAnsi="Arial" w:cs="Arial"/>
          <w:b/>
        </w:rPr>
        <w:t xml:space="preserve"> </w:t>
      </w:r>
      <w:r>
        <w:t xml:space="preserve">            </w:t>
      </w:r>
      <w:r>
        <w:t xml:space="preserve">  </w:t>
      </w:r>
      <w:r>
        <w:t xml:space="preserve">    MARKS</w:t>
      </w:r>
      <w:proofErr w:type="gramStart"/>
      <w:r>
        <w:t>:</w:t>
      </w:r>
      <w:r>
        <w:t>5</w:t>
      </w:r>
      <w:r>
        <w:t>0</w:t>
      </w:r>
      <w:proofErr w:type="gramEnd"/>
    </w:p>
    <w:p w14:paraId="611DB56C" w14:textId="18BFC956" w:rsidR="00903577" w:rsidRDefault="00903577" w:rsidP="00903577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Pteridophy</w:t>
      </w: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tes</w:t>
      </w:r>
      <w:proofErr w:type="spellEnd"/>
      <w:r>
        <w:rPr>
          <w:rFonts w:ascii="Arial" w:eastAsia="Arial" w:hAnsi="Arial" w:cs="Arial"/>
          <w:b/>
          <w:sz w:val="24"/>
          <w:szCs w:val="24"/>
        </w:rPr>
        <w:t>, Gymnosperms and Taxonomy of Angiosperms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00000006" w14:textId="77777777" w:rsidR="0069443E" w:rsidRDefault="0069443E">
      <w:pPr>
        <w:jc w:val="both"/>
        <w:rPr>
          <w:rFonts w:ascii="Arial" w:eastAsia="Arial" w:hAnsi="Arial" w:cs="Arial"/>
          <w:sz w:val="24"/>
          <w:szCs w:val="24"/>
        </w:rPr>
      </w:pPr>
    </w:p>
    <w:p w14:paraId="678317DB" w14:textId="77777777" w:rsidR="00903577" w:rsidRDefault="00903577">
      <w:pPr>
        <w:jc w:val="both"/>
        <w:rPr>
          <w:rFonts w:ascii="Arial" w:eastAsia="Arial" w:hAnsi="Arial" w:cs="Arial"/>
          <w:sz w:val="24"/>
          <w:szCs w:val="24"/>
        </w:rPr>
      </w:pPr>
    </w:p>
    <w:p w14:paraId="00000007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I. Course Outcomes: </w:t>
      </w:r>
      <w:r>
        <w:rPr>
          <w:rFonts w:ascii="Arial" w:eastAsia="Arial" w:hAnsi="Arial" w:cs="Arial"/>
          <w:color w:val="000000"/>
          <w:sz w:val="24"/>
          <w:szCs w:val="24"/>
        </w:rPr>
        <w:t>On successful completion of this practical course, student 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hall be able to: </w:t>
      </w:r>
    </w:p>
    <w:p w14:paraId="00000008" w14:textId="76BA324D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1. Distinguish the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Gymnosperms based on their morphological, anatomical </w:t>
      </w:r>
    </w:p>
    <w:p w14:paraId="00000009" w14:textId="5B55F1F6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900" w:hanging="90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and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reproductive structures. </w:t>
      </w:r>
    </w:p>
    <w:p w14:paraId="0000000A" w14:textId="5286A8D5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 Make systematic classification of plant species using vegetative and floral characters. </w:t>
      </w:r>
    </w:p>
    <w:p w14:paraId="0000000B" w14:textId="26B1A670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color w:val="000000"/>
          <w:sz w:val="24"/>
          <w:szCs w:val="24"/>
        </w:rPr>
        <w:t>3. Identify angiosp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erm plant species and make herbarium specimens. </w:t>
      </w:r>
    </w:p>
    <w:p w14:paraId="0000000C" w14:textId="77777777" w:rsidR="0069443E" w:rsidRDefault="0069443E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0D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 Laboratory/field exercises: </w:t>
      </w:r>
    </w:p>
    <w:p w14:paraId="0000000E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I. Study/ microscopic observation of vegetative, sectional/anatomical and reproductive </w:t>
      </w:r>
    </w:p>
    <w:p w14:paraId="0000000F" w14:textId="6202D854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Structures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of the following using temporary or permanent slides/specimens/ mounts: </w:t>
      </w:r>
    </w:p>
    <w:p w14:paraId="00000010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Lycopodium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and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Marselia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</w:p>
    <w:p w14:paraId="00000011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Gymnosperms: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Cycas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and </w:t>
      </w:r>
      <w:proofErr w:type="spellStart"/>
      <w:r>
        <w:rPr>
          <w:rFonts w:ascii="Arial" w:eastAsia="Arial" w:hAnsi="Arial" w:cs="Arial"/>
          <w:i/>
          <w:color w:val="000000"/>
          <w:sz w:val="24"/>
          <w:szCs w:val="24"/>
        </w:rPr>
        <w:t>Gnetum</w:t>
      </w:r>
      <w:proofErr w:type="spellEnd"/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</w:p>
    <w:p w14:paraId="00000012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II. Technical description of locally available plant species from the following angiosperm </w:t>
      </w:r>
    </w:p>
    <w:p w14:paraId="00000013" w14:textId="1D2C2A6E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990" w:hanging="99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families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</w:p>
    <w:p w14:paraId="00000014" w14:textId="106877B1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Annonacae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Cucurbitaceae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Asteraceae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Asclepiadaceae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15" w14:textId="4331C069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Amaranthaceae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6.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Euphorbiaceae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7.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Arecaceae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8.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16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III. Demonstration of herbarium techniques. </w:t>
      </w:r>
    </w:p>
    <w:p w14:paraId="00000017" w14:textId="77777777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IV. Field trip to a local floristic area/forest (Submission of 30 number of Herbarium sheets of </w:t>
      </w:r>
    </w:p>
    <w:p w14:paraId="00000018" w14:textId="17040D58" w:rsidR="0069443E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wild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plants with the standard system are mandatory).</w:t>
      </w:r>
    </w:p>
    <w:p w14:paraId="1180B5D9" w14:textId="77777777" w:rsidR="00903577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1CD073F" w14:textId="17A170B7" w:rsidR="00903577" w:rsidRDefault="00903577" w:rsidP="0090357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**                **           **</w:t>
      </w:r>
    </w:p>
    <w:sectPr w:rsidR="00903577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43E"/>
    <w:rsid w:val="0069443E"/>
    <w:rsid w:val="0090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58FEA9-6167-4180-B296-F2C53427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903577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LfukdYBkhnihNLkOJnpvAatRPA==">CgMxLjA4AHIhMTZmeWdSRktHWlhzZ1NQY0Z2WnhrNm5fUUhhRjJfeVpf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2</cp:revision>
  <cp:lastPrinted>2024-08-21T10:21:00Z</cp:lastPrinted>
  <dcterms:created xsi:type="dcterms:W3CDTF">2021-09-06T06:24:00Z</dcterms:created>
  <dcterms:modified xsi:type="dcterms:W3CDTF">2024-08-21T10:21:00Z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